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6B" w:rsidRPr="00594D92" w:rsidRDefault="00E655C1" w:rsidP="0084666B">
      <w:pPr>
        <w:rPr>
          <w:rFonts w:ascii="Arial Black" w:hAnsi="Arial Black" w:cs="Times New Roman"/>
          <w:color w:val="943634" w:themeColor="accent2" w:themeShade="BF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</w:t>
      </w:r>
      <w:r w:rsidR="0084666B" w:rsidRPr="00594D92">
        <w:rPr>
          <w:rFonts w:ascii="Arial Black" w:hAnsi="Arial Black" w:cs="Times New Roman"/>
          <w:color w:val="943634" w:themeColor="accent2" w:themeShade="BF"/>
          <w:sz w:val="28"/>
          <w:szCs w:val="28"/>
        </w:rPr>
        <w:t>Мы молоды и веселы!</w:t>
      </w:r>
    </w:p>
    <w:p w:rsidR="0084666B" w:rsidRDefault="0084666B" w:rsidP="0084666B">
      <w:pPr>
        <w:rPr>
          <w:rFonts w:cs="Times New Roman"/>
          <w:sz w:val="28"/>
          <w:szCs w:val="28"/>
        </w:rPr>
      </w:pPr>
      <w:r w:rsidRPr="0084666B">
        <w:rPr>
          <w:rFonts w:cs="Times New Roman"/>
          <w:sz w:val="28"/>
          <w:szCs w:val="28"/>
        </w:rPr>
        <w:t xml:space="preserve">В канун Нового года в Новосильском центральном доме культуры </w:t>
      </w:r>
      <w:r w:rsidR="00594D92">
        <w:rPr>
          <w:rFonts w:cs="Times New Roman"/>
          <w:sz w:val="28"/>
          <w:szCs w:val="28"/>
        </w:rPr>
        <w:t xml:space="preserve">состоялся </w:t>
      </w:r>
      <w:r w:rsidRPr="0084666B">
        <w:rPr>
          <w:rFonts w:cs="Times New Roman"/>
          <w:sz w:val="28"/>
          <w:szCs w:val="28"/>
        </w:rPr>
        <w:t xml:space="preserve">новогодний огонёк, </w:t>
      </w:r>
      <w:r w:rsidR="00594D92">
        <w:rPr>
          <w:rFonts w:cs="Times New Roman"/>
          <w:sz w:val="28"/>
          <w:szCs w:val="28"/>
        </w:rPr>
        <w:t>для  членов</w:t>
      </w:r>
      <w:r w:rsidRPr="0084666B">
        <w:rPr>
          <w:rFonts w:cs="Times New Roman"/>
          <w:sz w:val="28"/>
          <w:szCs w:val="28"/>
        </w:rPr>
        <w:t xml:space="preserve"> президиума районног</w:t>
      </w:r>
      <w:r w:rsidR="00594D92">
        <w:rPr>
          <w:rFonts w:cs="Times New Roman"/>
          <w:sz w:val="28"/>
          <w:szCs w:val="28"/>
        </w:rPr>
        <w:t>о совета ветеранов, председателей</w:t>
      </w:r>
      <w:r w:rsidRPr="0084666B">
        <w:rPr>
          <w:rFonts w:cs="Times New Roman"/>
          <w:sz w:val="28"/>
          <w:szCs w:val="28"/>
        </w:rPr>
        <w:t xml:space="preserve"> первичных ветеранских организаций. </w:t>
      </w:r>
    </w:p>
    <w:p w:rsidR="00E655C1" w:rsidRDefault="00E655C1" w:rsidP="0084666B">
      <w:pPr>
        <w:rPr>
          <w:rFonts w:cs="Times New Roman"/>
          <w:sz w:val="28"/>
          <w:szCs w:val="28"/>
        </w:rPr>
      </w:pPr>
    </w:p>
    <w:p w:rsidR="00E655C1" w:rsidRPr="0084666B" w:rsidRDefault="00E655C1" w:rsidP="00E655C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768946" cy="2223911"/>
            <wp:effectExtent l="19050" t="0" r="2954" b="0"/>
            <wp:docPr id="1" name="Рисунок 0" descr="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5).jpg"/>
                    <pic:cNvPicPr/>
                  </pic:nvPicPr>
                  <pic:blipFill>
                    <a:blip r:embed="rId4" cstate="print"/>
                    <a:srcRect l="6713" t="20280" r="1467" b="7471"/>
                    <a:stretch>
                      <a:fillRect/>
                    </a:stretch>
                  </pic:blipFill>
                  <pic:spPr>
                    <a:xfrm>
                      <a:off x="0" y="0"/>
                      <a:ext cx="3771773" cy="222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D6" w:rsidRDefault="00E655C1" w:rsidP="0084666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Работники культуры </w:t>
      </w:r>
      <w:r w:rsidR="00DF75D6" w:rsidRPr="0084666B">
        <w:rPr>
          <w:rFonts w:cs="Times New Roman"/>
          <w:sz w:val="28"/>
          <w:szCs w:val="28"/>
        </w:rPr>
        <w:t xml:space="preserve"> </w:t>
      </w:r>
      <w:r w:rsidR="00DF75D6">
        <w:rPr>
          <w:rFonts w:cs="Times New Roman"/>
          <w:sz w:val="28"/>
          <w:szCs w:val="28"/>
        </w:rPr>
        <w:t xml:space="preserve">подготовили развлекательную программу </w:t>
      </w:r>
      <w:r w:rsidR="00DF75D6" w:rsidRPr="0084666B">
        <w:rPr>
          <w:rFonts w:cs="Times New Roman"/>
          <w:sz w:val="28"/>
          <w:szCs w:val="28"/>
        </w:rPr>
        <w:t xml:space="preserve"> </w:t>
      </w:r>
      <w:r w:rsidR="00DF75D6">
        <w:rPr>
          <w:rFonts w:cs="Times New Roman"/>
          <w:sz w:val="28"/>
          <w:szCs w:val="28"/>
        </w:rPr>
        <w:t xml:space="preserve">с </w:t>
      </w:r>
      <w:r w:rsidR="00DF75D6" w:rsidRPr="0084666B">
        <w:rPr>
          <w:rFonts w:cs="Times New Roman"/>
          <w:sz w:val="28"/>
          <w:szCs w:val="28"/>
        </w:rPr>
        <w:t xml:space="preserve"> различны</w:t>
      </w:r>
      <w:r w:rsidR="00DF75D6">
        <w:rPr>
          <w:rFonts w:cs="Times New Roman"/>
          <w:sz w:val="28"/>
          <w:szCs w:val="28"/>
        </w:rPr>
        <w:t xml:space="preserve">ми </w:t>
      </w:r>
      <w:r w:rsidR="00DF75D6" w:rsidRPr="0084666B">
        <w:rPr>
          <w:rFonts w:cs="Times New Roman"/>
          <w:sz w:val="28"/>
          <w:szCs w:val="28"/>
        </w:rPr>
        <w:t xml:space="preserve">  конкурса</w:t>
      </w:r>
      <w:r w:rsidR="00DF75D6">
        <w:rPr>
          <w:rFonts w:cs="Times New Roman"/>
          <w:sz w:val="28"/>
          <w:szCs w:val="28"/>
        </w:rPr>
        <w:t>ми</w:t>
      </w:r>
      <w:proofErr w:type="gramStart"/>
      <w:r w:rsidR="00594D92">
        <w:rPr>
          <w:rFonts w:cs="Times New Roman"/>
          <w:sz w:val="28"/>
          <w:szCs w:val="28"/>
        </w:rPr>
        <w:t xml:space="preserve"> </w:t>
      </w:r>
      <w:r w:rsidR="00DF75D6" w:rsidRPr="0084666B">
        <w:rPr>
          <w:rFonts w:cs="Times New Roman"/>
          <w:sz w:val="28"/>
          <w:szCs w:val="28"/>
        </w:rPr>
        <w:t>.</w:t>
      </w:r>
      <w:proofErr w:type="gramEnd"/>
    </w:p>
    <w:p w:rsidR="00E655C1" w:rsidRDefault="00E655C1" w:rsidP="0084666B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927350" cy="2078600"/>
            <wp:effectExtent l="19050" t="0" r="6350" b="0"/>
            <wp:docPr id="2" name="Рисунок 1" descr="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jpg"/>
                    <pic:cNvPicPr/>
                  </pic:nvPicPr>
                  <pic:blipFill>
                    <a:blip r:embed="rId5" cstate="print"/>
                    <a:srcRect l="7279" t="12674" r="8842" b="7827"/>
                    <a:stretch>
                      <a:fillRect/>
                    </a:stretch>
                  </pic:blipFill>
                  <pic:spPr>
                    <a:xfrm>
                      <a:off x="0" y="0"/>
                      <a:ext cx="2931124" cy="208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735439" cy="2051506"/>
            <wp:effectExtent l="19050" t="0" r="7761" b="0"/>
            <wp:docPr id="3" name="Рисунок 2" descr="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232" cy="20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C1" w:rsidRDefault="00E655C1" w:rsidP="00E655C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495221" cy="1986845"/>
            <wp:effectExtent l="19050" t="0" r="0" b="0"/>
            <wp:docPr id="4" name="Рисунок 3" descr="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).jpg"/>
                    <pic:cNvPicPr/>
                  </pic:nvPicPr>
                  <pic:blipFill>
                    <a:blip r:embed="rId7" cstate="print"/>
                    <a:srcRect r="-104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1495221" cy="19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D6" w:rsidRDefault="0084666B" w:rsidP="00594D92">
      <w:pPr>
        <w:jc w:val="both"/>
        <w:rPr>
          <w:rFonts w:cs="Times New Roman"/>
          <w:sz w:val="28"/>
          <w:szCs w:val="28"/>
        </w:rPr>
      </w:pPr>
      <w:r w:rsidRPr="0084666B">
        <w:rPr>
          <w:rFonts w:cs="Times New Roman"/>
          <w:sz w:val="28"/>
          <w:szCs w:val="28"/>
        </w:rPr>
        <w:t xml:space="preserve">С наступающим Новым 2019 годом и Рождеством Христовым </w:t>
      </w:r>
      <w:r w:rsidR="00594D92">
        <w:rPr>
          <w:rFonts w:cs="Times New Roman"/>
          <w:sz w:val="28"/>
          <w:szCs w:val="28"/>
        </w:rPr>
        <w:t xml:space="preserve"> </w:t>
      </w:r>
      <w:r w:rsidRPr="0084666B">
        <w:rPr>
          <w:rFonts w:cs="Times New Roman"/>
          <w:sz w:val="28"/>
          <w:szCs w:val="28"/>
        </w:rPr>
        <w:t>поздравила председатель Новосильского районного совета ветеранов войны и труда, вооружённых сил и правоохранительных органов Т.С.Лихонина.</w:t>
      </w:r>
    </w:p>
    <w:p w:rsidR="00C33CB8" w:rsidRPr="0084666B" w:rsidRDefault="00DF75D6" w:rsidP="00594D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Праздничный огонек прошел в теплой дружеской обстановке.  </w:t>
      </w:r>
      <w:r>
        <w:rPr>
          <w:color w:val="606060"/>
          <w:sz w:val="28"/>
          <w:szCs w:val="28"/>
          <w:shd w:val="clear" w:color="auto" w:fill="FFFFFF"/>
        </w:rPr>
        <w:t xml:space="preserve"> </w:t>
      </w:r>
    </w:p>
    <w:sectPr w:rsidR="00C33CB8" w:rsidRPr="0084666B" w:rsidSect="00C3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666B"/>
    <w:rsid w:val="001F08E3"/>
    <w:rsid w:val="00594D92"/>
    <w:rsid w:val="0084666B"/>
    <w:rsid w:val="00C33CB8"/>
    <w:rsid w:val="00DF75D6"/>
    <w:rsid w:val="00E6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2019-01-10T07:48:00Z</dcterms:created>
  <dcterms:modified xsi:type="dcterms:W3CDTF">2019-01-25T13:37:00Z</dcterms:modified>
</cp:coreProperties>
</file>