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FA" w:rsidRDefault="004B55FA" w:rsidP="004B55F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B55FA" w:rsidRDefault="004B55FA" w:rsidP="004B55F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4B55FA" w:rsidRDefault="004B55FA" w:rsidP="004B55FA">
      <w:pPr>
        <w:ind w:firstLine="709"/>
        <w:jc w:val="center"/>
        <w:rPr>
          <w:sz w:val="28"/>
          <w:szCs w:val="28"/>
        </w:rPr>
      </w:pPr>
    </w:p>
    <w:p w:rsidR="004B55FA" w:rsidRDefault="004B55FA" w:rsidP="004B5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РАЙОН</w:t>
      </w:r>
    </w:p>
    <w:p w:rsidR="004B55FA" w:rsidRDefault="004B55FA" w:rsidP="004B55FA">
      <w:pPr>
        <w:ind w:firstLine="709"/>
        <w:jc w:val="center"/>
        <w:rPr>
          <w:b/>
          <w:sz w:val="28"/>
          <w:szCs w:val="28"/>
        </w:rPr>
      </w:pPr>
    </w:p>
    <w:p w:rsidR="004B55FA" w:rsidRDefault="004B55FA" w:rsidP="004B5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ВЯЖЕВСКОГО СЕЛЬСКОГО ПОСЕЛЕНИЯ</w:t>
      </w:r>
    </w:p>
    <w:p w:rsidR="004B55FA" w:rsidRDefault="004B55FA" w:rsidP="004B55FA">
      <w:pPr>
        <w:ind w:firstLine="709"/>
        <w:jc w:val="center"/>
        <w:rPr>
          <w:b/>
          <w:sz w:val="28"/>
          <w:szCs w:val="28"/>
        </w:rPr>
      </w:pPr>
    </w:p>
    <w:p w:rsidR="004B55FA" w:rsidRDefault="004B55FA" w:rsidP="004B55FA">
      <w:pPr>
        <w:pStyle w:val="1"/>
        <w:tabs>
          <w:tab w:val="left" w:pos="284"/>
        </w:tabs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4B55FA" w:rsidRDefault="004B55FA" w:rsidP="004B55F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55FA" w:rsidRDefault="004B55FA" w:rsidP="004B55FA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>23июня 2022 г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№ 40</w:t>
      </w:r>
    </w:p>
    <w:p w:rsidR="004B55FA" w:rsidRDefault="004B55FA" w:rsidP="004B55FA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</w:p>
    <w:p w:rsidR="004B55FA" w:rsidRDefault="004B55FA" w:rsidP="004B55FA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1"/>
      </w:tblGrid>
      <w:tr w:rsidR="004B55FA" w:rsidTr="004B55FA">
        <w:trPr>
          <w:trHeight w:val="819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FA" w:rsidRDefault="004B55FA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утверждении Положения об организации пожарно-профилактической работы в жилом секторе и на объектах с массовым пребыванием людей </w:t>
            </w:r>
          </w:p>
          <w:p w:rsidR="004B55FA" w:rsidRDefault="004B55FA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 территории Вяжевского сельского поселения </w:t>
            </w:r>
          </w:p>
          <w:p w:rsidR="004B55FA" w:rsidRDefault="004B55FA">
            <w:pPr>
              <w:pStyle w:val="a4"/>
              <w:spacing w:line="276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Новосильского района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Орловской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области</w:t>
            </w:r>
          </w:p>
        </w:tc>
      </w:tr>
    </w:tbl>
    <w:p w:rsidR="004B55FA" w:rsidRDefault="004B55FA" w:rsidP="004B55FA">
      <w:pPr>
        <w:jc w:val="center"/>
        <w:rPr>
          <w:b/>
          <w:sz w:val="28"/>
          <w:szCs w:val="28"/>
        </w:rPr>
      </w:pPr>
    </w:p>
    <w:p w:rsidR="004B55FA" w:rsidRDefault="004B55FA" w:rsidP="004B55FA">
      <w:pPr>
        <w:pStyle w:val="a4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 года                     № 131-ФЗ «Об общих принципах организации местного самоуправления в Российской Федерации», от 21 декабря 1994 года № 69-ФЗ «О пожарной безопасности», а так же в целях повышения эффективности профилактической работы и снижением пожаров в жилом секторе и недопущение гибели людей на территории Вяжевского сельского поселения Новосильского район Орловской области</w:t>
      </w:r>
      <w:r>
        <w:rPr>
          <w:rFonts w:eastAsia="Arial"/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п. 4</w:t>
      </w:r>
      <w:proofErr w:type="gramEnd"/>
      <w:r>
        <w:rPr>
          <w:sz w:val="28"/>
          <w:szCs w:val="28"/>
        </w:rPr>
        <w:t xml:space="preserve"> ст. 6 Устава Вяжевского сельского поселения Новосильского район </w:t>
      </w:r>
      <w:proofErr w:type="gramStart"/>
      <w:r>
        <w:rPr>
          <w:sz w:val="28"/>
          <w:szCs w:val="28"/>
        </w:rPr>
        <w:t>Орловской</w:t>
      </w:r>
      <w:proofErr w:type="gramEnd"/>
      <w:r>
        <w:rPr>
          <w:sz w:val="28"/>
          <w:szCs w:val="28"/>
        </w:rPr>
        <w:t xml:space="preserve"> области, </w:t>
      </w:r>
      <w:r>
        <w:rPr>
          <w:sz w:val="28"/>
        </w:rPr>
        <w:t xml:space="preserve">администрация Вяжевского сельского поселения Новосильского района Орловской области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организации пожарно-профилактической работы в жилом секторе и на объектах с массовым пребыванием людей на территории Вяжевского сельского поселения Новосильского района Орловской области согласно приложению к настоящему постановлению.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лицом, ответственным за проведение противопожарной пропаганды и обучения населения мерам пожарной безопасности ведущего специалиста администрации Вяжевского сельского поселения Новосильского район Орловской области – Иванова Н.М.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Вяжевского сельского поселения Новосильского района Орловской области             от 18.07.2017 г. № 16 «</w:t>
      </w:r>
      <w:r>
        <w:rPr>
          <w:rStyle w:val="a5"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 на территории Вяжевского сельского поселения</w:t>
      </w:r>
      <w:r>
        <w:rPr>
          <w:sz w:val="28"/>
          <w:szCs w:val="28"/>
        </w:rPr>
        <w:t>».</w:t>
      </w:r>
    </w:p>
    <w:p w:rsidR="004B55FA" w:rsidRDefault="004B55FA" w:rsidP="004B55FA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Настоящее постановление вступает в силу с момента его подписания и </w:t>
      </w:r>
      <w:r>
        <w:rPr>
          <w:rFonts w:eastAsia="Calibri"/>
          <w:sz w:val="28"/>
          <w:szCs w:val="28"/>
        </w:rPr>
        <w:t xml:space="preserve">подлежит опубликованию (обнародованию) на информационном стенде администрации </w:t>
      </w:r>
      <w:r>
        <w:rPr>
          <w:sz w:val="28"/>
          <w:szCs w:val="28"/>
        </w:rPr>
        <w:t xml:space="preserve">и размещению на официальном сайте администрации </w:t>
      </w:r>
      <w:r>
        <w:rPr>
          <w:sz w:val="28"/>
          <w:szCs w:val="28"/>
        </w:rPr>
        <w:lastRenderedPageBreak/>
        <w:t>Новосильского района (www.novosilr.ru) в разделе – Вяжевское сельское поселение в информационно-телекоммуникационной сети «Интернет»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55FA" w:rsidRDefault="004B55FA" w:rsidP="004B5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B55FA" w:rsidRDefault="004B55FA" w:rsidP="004B55FA">
      <w:pPr>
        <w:tabs>
          <w:tab w:val="left" w:pos="851"/>
        </w:tabs>
        <w:ind w:firstLine="567"/>
        <w:jc w:val="both"/>
        <w:rPr>
          <w:bCs/>
          <w:iCs/>
          <w:sz w:val="28"/>
        </w:rPr>
      </w:pPr>
    </w:p>
    <w:p w:rsidR="004B55FA" w:rsidRDefault="004B55FA" w:rsidP="004B55FA">
      <w:pPr>
        <w:tabs>
          <w:tab w:val="left" w:pos="851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>Глава Вяжевского сельского поселения                              С.Н.Архипов</w:t>
      </w:r>
    </w:p>
    <w:p w:rsidR="004B55FA" w:rsidRDefault="004B55FA" w:rsidP="004B55FA">
      <w:pPr>
        <w:pStyle w:val="a4"/>
        <w:jc w:val="right"/>
        <w:rPr>
          <w:sz w:val="28"/>
          <w:szCs w:val="28"/>
        </w:rPr>
      </w:pPr>
    </w:p>
    <w:p w:rsidR="004B55FA" w:rsidRDefault="004B55FA" w:rsidP="004B55F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B55FA" w:rsidRDefault="004B55FA" w:rsidP="004B55F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B55FA" w:rsidRDefault="004B55FA" w:rsidP="004B55F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Вяжевского сельского поселения</w:t>
      </w:r>
    </w:p>
    <w:p w:rsidR="004B55FA" w:rsidRDefault="004B55FA" w:rsidP="004B55F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Новосильского района </w:t>
      </w:r>
      <w:proofErr w:type="gramStart"/>
      <w:r>
        <w:rPr>
          <w:sz w:val="28"/>
          <w:szCs w:val="28"/>
        </w:rPr>
        <w:t>Орловской</w:t>
      </w:r>
      <w:proofErr w:type="gramEnd"/>
      <w:r>
        <w:rPr>
          <w:sz w:val="28"/>
          <w:szCs w:val="28"/>
        </w:rPr>
        <w:t xml:space="preserve"> области</w:t>
      </w:r>
    </w:p>
    <w:p w:rsidR="004B55FA" w:rsidRDefault="004B55FA" w:rsidP="004B55FA">
      <w:pPr>
        <w:pStyle w:val="a4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от  </w:t>
      </w:r>
      <w:r>
        <w:rPr>
          <w:sz w:val="28"/>
          <w:szCs w:val="28"/>
          <w:u w:val="single"/>
        </w:rPr>
        <w:t>23.06.2022 г.</w:t>
      </w:r>
      <w:r>
        <w:rPr>
          <w:sz w:val="28"/>
          <w:szCs w:val="28"/>
        </w:rPr>
        <w:t xml:space="preserve"> № 40</w:t>
      </w:r>
      <w:r>
        <w:t xml:space="preserve">   </w:t>
      </w:r>
    </w:p>
    <w:p w:rsidR="004B55FA" w:rsidRDefault="004B55FA" w:rsidP="004B55FA">
      <w:pPr>
        <w:pStyle w:val="a4"/>
        <w:jc w:val="right"/>
      </w:pPr>
    </w:p>
    <w:p w:rsidR="004B55FA" w:rsidRDefault="004B55FA" w:rsidP="004B55FA">
      <w:pPr>
        <w:pStyle w:val="a4"/>
        <w:jc w:val="right"/>
      </w:pPr>
    </w:p>
    <w:p w:rsidR="004B55FA" w:rsidRDefault="004B55FA" w:rsidP="004B55F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B55FA" w:rsidRDefault="004B55FA" w:rsidP="004B55F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организации и проведения пожарно-профилактической </w:t>
      </w:r>
    </w:p>
    <w:p w:rsidR="004B55FA" w:rsidRDefault="004B55FA" w:rsidP="004B55F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 жилом секторе и на объектах с массовым пребыванием </w:t>
      </w:r>
    </w:p>
    <w:p w:rsidR="004B55FA" w:rsidRDefault="004B55FA" w:rsidP="004B55F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людей на территории Вяжевского сельского поселения </w:t>
      </w:r>
    </w:p>
    <w:p w:rsidR="004B55FA" w:rsidRDefault="004B55FA" w:rsidP="004B55F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Новосильского района </w:t>
      </w:r>
      <w:proofErr w:type="gramStart"/>
      <w:r>
        <w:rPr>
          <w:b/>
          <w:sz w:val="28"/>
          <w:szCs w:val="28"/>
        </w:rPr>
        <w:t>Орловской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4B55FA" w:rsidRDefault="004B55FA" w:rsidP="004B55FA">
      <w:pPr>
        <w:pStyle w:val="a4"/>
        <w:rPr>
          <w:b/>
          <w:sz w:val="28"/>
          <w:szCs w:val="28"/>
        </w:rPr>
      </w:pPr>
    </w:p>
    <w:p w:rsidR="004B55FA" w:rsidRDefault="004B55FA" w:rsidP="004B55F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4B55FA" w:rsidRDefault="004B55FA" w:rsidP="004B55FA">
      <w:pPr>
        <w:pStyle w:val="a4"/>
        <w:rPr>
          <w:b/>
          <w:sz w:val="28"/>
          <w:szCs w:val="28"/>
        </w:rPr>
      </w:pP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Вяжевского сельского поселения Новосильского района Орловской области (далее – Вяжевское сельское поселение)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снижение количества пожаров и степени тяжести их последствий;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совершенствование знаний населения в области пожарной безопасности.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эффективности взаимодействия Вяжевского сельского поселения, организаций и населения в сфере обеспечения пожарной безопасности;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совершенствование форм и методов противопожарной пропаганды;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оперативное доведение до населения информации в области пожарной безопасности;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                                                     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Противопожарную пропаганду проводит ведущий специалист администрации Вяжевского сельского поселения.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проведения пожарно-профилактической и пропагандистской работы также могут привлекаться: 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Сотрудники отдела по делам ГО и ЧС, мобилизационной подготовке администрации Новосильского района.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Сотрудники отделения надзорной деятельности в  Новосильском районе ГУ МЧС по Орловской области (по согласованию).</w:t>
      </w:r>
      <w:proofErr w:type="gramEnd"/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Работники администрации Вяжевского сельского поселения, прошедшие обучение мерам пожарной безопасности по специальным программам.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Руководители общественных организаций (по согласованию).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Противопожарная пропаганда является одной из форм профилактики пожаров и гибели на них людей.</w:t>
      </w:r>
    </w:p>
    <w:p w:rsidR="004B55FA" w:rsidRDefault="004B55FA" w:rsidP="004B55FA">
      <w:pPr>
        <w:pStyle w:val="a4"/>
        <w:rPr>
          <w:b/>
          <w:sz w:val="28"/>
          <w:szCs w:val="28"/>
        </w:rPr>
      </w:pPr>
    </w:p>
    <w:p w:rsidR="004B55FA" w:rsidRDefault="004B55FA" w:rsidP="004B55FA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 Организация противопожарной пропаганды</w:t>
      </w: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Вяжевского сельского поселения проводит противопожарную пропаганду посредством: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изготовления и размещения социальной рекламы по пожарной безопасности;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информационного материала на противопожарную тематику на сайте Администрации Новосильского района в сети «Интернет».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изготовления и распространения среди работников организации памяток и листовок о мерах пожарной безопасности;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Вяжевского сельского поселения назначается ответственное должностное лицо. 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Вяжевского сельского поселения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Вяжевского сельского поселения.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территории, зданий и сооружений и помещений; 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состояние эвакуационных путей и выходов; 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 оснащение добровольной пожарной дружины в соответствии с действующим законодательством; 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совместных рейдов с начальником ПСЧ № 28                            (по согласованию) и участковым уполномоченным МО МВД «Новосильское»  (по согласованию) по проверке противопожарного состояния мест проживания граждан и семей, требующих повышенного контроля.</w:t>
      </w:r>
    </w:p>
    <w:p w:rsidR="004B55FA" w:rsidRDefault="004B55FA" w:rsidP="004B55FA">
      <w:pPr>
        <w:pStyle w:val="a4"/>
        <w:ind w:firstLine="709"/>
        <w:jc w:val="both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pStyle w:val="a4"/>
        <w:rPr>
          <w:sz w:val="28"/>
          <w:szCs w:val="28"/>
        </w:rPr>
      </w:pPr>
    </w:p>
    <w:p w:rsidR="004B55FA" w:rsidRDefault="004B55FA" w:rsidP="004B55FA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4B55FA" w:rsidRDefault="004B55FA" w:rsidP="004B55FA">
      <w:pPr>
        <w:pStyle w:val="a3"/>
        <w:tabs>
          <w:tab w:val="left" w:pos="5040"/>
        </w:tabs>
        <w:ind w:left="0" w:right="0"/>
        <w:rPr>
          <w:color w:val="000000" w:themeColor="text1"/>
          <w:szCs w:val="28"/>
        </w:rPr>
      </w:pPr>
    </w:p>
    <w:p w:rsidR="004B55FA" w:rsidRDefault="004B55FA" w:rsidP="004B55FA"/>
    <w:p w:rsidR="00EB5C8C" w:rsidRDefault="00EB5C8C">
      <w:bookmarkStart w:id="0" w:name="_GoBack"/>
      <w:bookmarkEnd w:id="0"/>
    </w:p>
    <w:sectPr w:rsidR="00E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B7"/>
    <w:rsid w:val="004B55FA"/>
    <w:rsid w:val="00687FB7"/>
    <w:rsid w:val="00E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4B55FA"/>
    <w:pPr>
      <w:ind w:left="993" w:right="708"/>
      <w:jc w:val="center"/>
    </w:pPr>
    <w:rPr>
      <w:b/>
      <w:sz w:val="28"/>
    </w:rPr>
  </w:style>
  <w:style w:type="paragraph" w:styleId="a4">
    <w:name w:val="No Spacing"/>
    <w:uiPriority w:val="1"/>
    <w:qFormat/>
    <w:rsid w:val="004B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4B55FA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character" w:styleId="a5">
    <w:name w:val="Strong"/>
    <w:basedOn w:val="a0"/>
    <w:uiPriority w:val="22"/>
    <w:qFormat/>
    <w:rsid w:val="004B55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4B55FA"/>
    <w:pPr>
      <w:ind w:left="993" w:right="708"/>
      <w:jc w:val="center"/>
    </w:pPr>
    <w:rPr>
      <w:b/>
      <w:sz w:val="28"/>
    </w:rPr>
  </w:style>
  <w:style w:type="paragraph" w:styleId="a4">
    <w:name w:val="No Spacing"/>
    <w:uiPriority w:val="1"/>
    <w:qFormat/>
    <w:rsid w:val="004B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4B55FA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character" w:styleId="a5">
    <w:name w:val="Strong"/>
    <w:basedOn w:val="a0"/>
    <w:uiPriority w:val="22"/>
    <w:qFormat/>
    <w:rsid w:val="004B5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6997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2022-08-08T07:31:00Z</dcterms:created>
  <dcterms:modified xsi:type="dcterms:W3CDTF">2022-08-08T07:31:00Z</dcterms:modified>
</cp:coreProperties>
</file>